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F4" w:rsidRPr="003615CE" w:rsidRDefault="004A71F4" w:rsidP="00D61337">
      <w:pPr>
        <w:tabs>
          <w:tab w:val="left" w:pos="2330"/>
        </w:tabs>
        <w:rPr>
          <w:sz w:val="2"/>
        </w:rPr>
      </w:pPr>
    </w:p>
    <w:tbl>
      <w:tblPr>
        <w:tblpPr w:leftFromText="141" w:rightFromText="141" w:horzAnchor="margin" w:tblpXSpec="center" w:tblpY="-510"/>
        <w:tblW w:w="4846" w:type="pct"/>
        <w:tblLook w:val="01E0" w:firstRow="1" w:lastRow="1" w:firstColumn="1" w:lastColumn="1" w:noHBand="0" w:noVBand="0"/>
      </w:tblPr>
      <w:tblGrid>
        <w:gridCol w:w="3722"/>
        <w:gridCol w:w="2471"/>
        <w:gridCol w:w="3697"/>
      </w:tblGrid>
      <w:tr w:rsidR="007C6337" w:rsidRPr="00626B85" w:rsidTr="00626B85">
        <w:trPr>
          <w:trHeight w:val="2684"/>
        </w:trPr>
        <w:tc>
          <w:tcPr>
            <w:tcW w:w="1882" w:type="pct"/>
            <w:hideMark/>
          </w:tcPr>
          <w:p w:rsidR="00726BE9" w:rsidRPr="00626B85" w:rsidRDefault="00726BE9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Times New Roman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RÉPUBLIQUE DU CAMEROUN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Paix – Travail – Patrie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ET DES INDUSTRIES ANIMALES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CAISSE DE DÉVELOPPEMENT DE L’ÉLEVAGE</w:t>
            </w:r>
          </w:p>
          <w:p w:rsidR="007C6337" w:rsidRPr="00626B85" w:rsidRDefault="007C6337" w:rsidP="00D46674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POUR NORD (CDEN)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DIRECTION ADMINISTRATIVE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SERVICE ADMINISTRATIF ET FINANCIER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 xml:space="preserve">BUREAU DES MARCHES </w:t>
            </w:r>
          </w:p>
          <w:p w:rsidR="007C6337" w:rsidRPr="00626B85" w:rsidRDefault="007C6337" w:rsidP="00626B85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</w:tc>
        <w:tc>
          <w:tcPr>
            <w:tcW w:w="1249" w:type="pct"/>
          </w:tcPr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noProof/>
                <w:sz w:val="14"/>
                <w:szCs w:val="16"/>
                <w:lang w:val="en-US"/>
              </w:rPr>
              <w:drawing>
                <wp:inline distT="0" distB="0" distL="0" distR="0" wp14:anchorId="786244F6" wp14:editId="6CFC885A">
                  <wp:extent cx="1304925" cy="1238250"/>
                  <wp:effectExtent l="0" t="0" r="9525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726BE9" w:rsidRPr="00626B85" w:rsidRDefault="00726BE9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Times New Roman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REPUBLIC OF CAMEROON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Peace –Work - Fatherland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MINISTRY OF LIVESTOCK, FISHERIES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AND ANIMAL INDUSTRIES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LIVESTOCK DEVELOPMENT FUND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FOR THE NORTH (CDEN)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ADMINISTRATIVE MANAGEMENT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ADMINISTRATIVE AND FINANCIAL SERVICE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PUBLIC CONTRACTS OFFICE</w:t>
            </w:r>
          </w:p>
          <w:p w:rsidR="007C6337" w:rsidRPr="00626B85" w:rsidRDefault="007C6337" w:rsidP="00626B85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</w:tc>
      </w:tr>
    </w:tbl>
    <w:p w:rsidR="004A71F4" w:rsidRPr="007C6337" w:rsidRDefault="004A71F4" w:rsidP="00626B85">
      <w:pPr>
        <w:tabs>
          <w:tab w:val="left" w:pos="5655"/>
        </w:tabs>
        <w:rPr>
          <w:rFonts w:ascii="Bookman Old Style" w:eastAsia="Calibri" w:hAnsi="Bookman Old Style" w:cs="Times New Roman"/>
          <w:sz w:val="2"/>
        </w:rPr>
      </w:pPr>
    </w:p>
    <w:p w:rsidR="004A71F4" w:rsidRPr="007C6337" w:rsidRDefault="007C6337" w:rsidP="007C6337">
      <w:pPr>
        <w:tabs>
          <w:tab w:val="left" w:pos="2355"/>
          <w:tab w:val="left" w:pos="6165"/>
        </w:tabs>
        <w:spacing w:after="0"/>
        <w:rPr>
          <w:rFonts w:ascii="Arial Narrow" w:eastAsia="Times New Roman" w:hAnsi="Arial Narrow" w:cs="Arial"/>
          <w:b/>
          <w:sz w:val="2"/>
          <w:lang w:val="en-US" w:eastAsia="fr-FR"/>
        </w:rPr>
      </w:pPr>
      <w:r>
        <w:rPr>
          <w:rFonts w:ascii="Arial Narrow" w:eastAsia="Times New Roman" w:hAnsi="Arial Narrow" w:cs="Arial"/>
          <w:b/>
          <w:lang w:val="en-US" w:eastAsia="fr-FR"/>
        </w:rPr>
        <w:tab/>
      </w:r>
    </w:p>
    <w:p w:rsidR="004A71F4" w:rsidRPr="00626B85" w:rsidRDefault="004A71F4" w:rsidP="004A71F4">
      <w:pPr>
        <w:tabs>
          <w:tab w:val="left" w:pos="6165"/>
        </w:tabs>
        <w:spacing w:after="0"/>
        <w:jc w:val="center"/>
        <w:rPr>
          <w:rFonts w:ascii="Arial Narrow" w:eastAsia="Times New Roman" w:hAnsi="Arial Narrow" w:cs="Arial"/>
          <w:b/>
          <w:sz w:val="20"/>
          <w:lang w:val="en-US" w:eastAsia="fr-FR"/>
        </w:rPr>
      </w:pPr>
      <w:r w:rsidRPr="00626B85">
        <w:rPr>
          <w:rFonts w:ascii="Arial Narrow" w:eastAsia="Times New Roman" w:hAnsi="Arial Narrow" w:cs="Arial"/>
          <w:b/>
          <w:sz w:val="20"/>
          <w:lang w:val="en-US" w:eastAsia="fr-FR"/>
        </w:rPr>
        <w:t>DECISION N°</w:t>
      </w:r>
      <w:r w:rsidR="001A5A46">
        <w:rPr>
          <w:rFonts w:ascii="Arial Narrow" w:eastAsia="Times New Roman" w:hAnsi="Arial Narrow" w:cs="Arial"/>
          <w:b/>
          <w:sz w:val="20"/>
          <w:lang w:val="en-US" w:eastAsia="fr-FR"/>
        </w:rPr>
        <w:t>005</w:t>
      </w:r>
      <w:r w:rsidR="00921212" w:rsidRPr="00626B85">
        <w:rPr>
          <w:rFonts w:ascii="Arial Narrow" w:eastAsia="Times New Roman" w:hAnsi="Arial Narrow" w:cs="Arial"/>
          <w:b/>
          <w:sz w:val="20"/>
          <w:lang w:val="en-US" w:eastAsia="fr-FR"/>
        </w:rPr>
        <w:t xml:space="preserve"> </w:t>
      </w:r>
      <w:r w:rsidRPr="00626B85">
        <w:rPr>
          <w:rFonts w:ascii="Arial Narrow" w:eastAsia="Times New Roman" w:hAnsi="Arial Narrow" w:cs="Arial"/>
          <w:b/>
          <w:sz w:val="20"/>
          <w:lang w:val="en-US" w:eastAsia="fr-FR"/>
        </w:rPr>
        <w:t>/D/MINEPIA/CDEN/DA/</w:t>
      </w:r>
      <w:r w:rsidR="00842357" w:rsidRPr="00626B85">
        <w:rPr>
          <w:rFonts w:ascii="Arial Narrow" w:eastAsia="Times New Roman" w:hAnsi="Arial Narrow" w:cs="Arial"/>
          <w:b/>
          <w:sz w:val="20"/>
          <w:lang w:val="en-US" w:eastAsia="fr-FR"/>
        </w:rPr>
        <w:t>SAF/</w:t>
      </w:r>
      <w:r w:rsidR="00726BE9" w:rsidRPr="00626B85">
        <w:rPr>
          <w:rFonts w:ascii="Arial Narrow" w:eastAsia="Times New Roman" w:hAnsi="Arial Narrow" w:cs="Arial"/>
          <w:b/>
          <w:sz w:val="20"/>
          <w:lang w:val="en-US" w:eastAsia="fr-FR"/>
        </w:rPr>
        <w:t>BM DU</w:t>
      </w:r>
      <w:r w:rsidRPr="00626B85">
        <w:rPr>
          <w:rFonts w:ascii="Arial Narrow" w:eastAsia="Times New Roman" w:hAnsi="Arial Narrow" w:cs="Arial"/>
          <w:b/>
          <w:sz w:val="20"/>
          <w:lang w:val="en-US" w:eastAsia="fr-FR"/>
        </w:rPr>
        <w:t xml:space="preserve"> </w:t>
      </w:r>
      <w:r w:rsidR="001A5A46">
        <w:rPr>
          <w:rFonts w:ascii="Arial Narrow" w:eastAsia="Times New Roman" w:hAnsi="Arial Narrow" w:cs="Arial"/>
          <w:b/>
          <w:sz w:val="20"/>
          <w:lang w:val="en-US" w:eastAsia="fr-FR"/>
        </w:rPr>
        <w:t>25/02/2025</w:t>
      </w:r>
    </w:p>
    <w:p w:rsidR="009F17CD" w:rsidRPr="00626B85" w:rsidRDefault="004A71F4" w:rsidP="0069108B">
      <w:pPr>
        <w:tabs>
          <w:tab w:val="left" w:pos="6165"/>
        </w:tabs>
        <w:spacing w:after="0"/>
        <w:jc w:val="center"/>
        <w:rPr>
          <w:rFonts w:ascii="Arial Narrow" w:eastAsia="Times New Roman" w:hAnsi="Arial Narrow" w:cs="Arial"/>
          <w:b/>
          <w:sz w:val="20"/>
          <w:lang w:eastAsia="fr-FR"/>
        </w:rPr>
      </w:pPr>
      <w:r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Portant attribution </w:t>
      </w:r>
      <w:r w:rsidR="0069108B" w:rsidRPr="00626B85">
        <w:rPr>
          <w:rFonts w:ascii="Arial Narrow" w:eastAsia="Times New Roman" w:hAnsi="Arial Narrow" w:cs="Arial"/>
          <w:b/>
          <w:sz w:val="20"/>
          <w:lang w:eastAsia="fr-FR"/>
        </w:rPr>
        <w:t>d</w:t>
      </w:r>
      <w:r w:rsidR="004C6BBD" w:rsidRPr="00626B85">
        <w:rPr>
          <w:rFonts w:ascii="Arial Narrow" w:eastAsia="Times New Roman" w:hAnsi="Arial Narrow" w:cs="Arial"/>
          <w:b/>
          <w:sz w:val="20"/>
          <w:lang w:eastAsia="fr-FR"/>
        </w:rPr>
        <w:t>es</w:t>
      </w:r>
      <w:r w:rsidR="0069108B"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 </w:t>
      </w:r>
      <w:r w:rsidR="00D61337" w:rsidRPr="00626B85">
        <w:rPr>
          <w:rFonts w:ascii="Arial Narrow" w:eastAsia="Times New Roman" w:hAnsi="Arial Narrow" w:cs="Arial"/>
          <w:b/>
          <w:sz w:val="20"/>
          <w:lang w:eastAsia="fr-FR"/>
        </w:rPr>
        <w:t>lettres-commandes</w:t>
      </w:r>
      <w:r w:rsidR="0069108B"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 </w:t>
      </w:r>
      <w:r w:rsidRPr="00626B85">
        <w:rPr>
          <w:rFonts w:ascii="Arial Narrow" w:eastAsia="Times New Roman" w:hAnsi="Arial Narrow" w:cs="Arial"/>
          <w:b/>
          <w:sz w:val="20"/>
          <w:lang w:eastAsia="fr-FR"/>
        </w:rPr>
        <w:t>relati</w:t>
      </w:r>
      <w:r w:rsidR="00D61337" w:rsidRPr="00626B85">
        <w:rPr>
          <w:rFonts w:ascii="Arial Narrow" w:eastAsia="Times New Roman" w:hAnsi="Arial Narrow" w:cs="Arial"/>
          <w:b/>
          <w:sz w:val="20"/>
          <w:lang w:eastAsia="fr-FR"/>
        </w:rPr>
        <w:t>ve</w:t>
      </w:r>
      <w:r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s à l’Appel d’Offres National </w:t>
      </w:r>
      <w:r w:rsidR="002D3CA0" w:rsidRPr="00626B85">
        <w:rPr>
          <w:rFonts w:ascii="Arial Narrow" w:eastAsia="Times New Roman" w:hAnsi="Arial Narrow" w:cs="Arial"/>
          <w:b/>
          <w:sz w:val="20"/>
          <w:lang w:eastAsia="fr-FR"/>
        </w:rPr>
        <w:t>Restreint</w:t>
      </w:r>
      <w:r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 en procédure d’urgence</w:t>
      </w:r>
      <w:r w:rsidR="0069108B"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 </w:t>
      </w:r>
      <w:bookmarkStart w:id="0" w:name="_Hlk136591582"/>
    </w:p>
    <w:bookmarkEnd w:id="0"/>
    <w:p w:rsidR="009A55D2" w:rsidRPr="009A55D2" w:rsidRDefault="009A55D2" w:rsidP="009A55D2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bCs/>
          <w:iCs/>
          <w:sz w:val="20"/>
        </w:rPr>
      </w:pPr>
      <w:r w:rsidRPr="009A55D2">
        <w:rPr>
          <w:rFonts w:ascii="Times New Roman" w:eastAsia="Times New Roman" w:hAnsi="Times New Roman" w:cs="Times New Roman"/>
          <w:b/>
          <w:bCs/>
          <w:iCs/>
          <w:color w:val="000000"/>
          <w:sz w:val="20"/>
          <w:lang w:eastAsia="fr-FR"/>
        </w:rPr>
        <w:t xml:space="preserve"> </w:t>
      </w:r>
      <w:r w:rsidRPr="009A55D2">
        <w:rPr>
          <w:rFonts w:ascii="Arial Narrow" w:eastAsia="Calibri" w:hAnsi="Arial Narrow" w:cs="Times New Roman"/>
          <w:b/>
          <w:bCs/>
          <w:iCs/>
          <w:sz w:val="20"/>
        </w:rPr>
        <w:t>N°00</w:t>
      </w:r>
      <w:r w:rsidR="008E740B">
        <w:rPr>
          <w:rFonts w:ascii="Arial Narrow" w:eastAsia="Calibri" w:hAnsi="Arial Narrow" w:cs="Times New Roman"/>
          <w:b/>
          <w:bCs/>
          <w:iCs/>
          <w:sz w:val="20"/>
        </w:rPr>
        <w:t>5</w:t>
      </w:r>
      <w:r w:rsidRPr="009A55D2">
        <w:rPr>
          <w:rFonts w:ascii="Arial Narrow" w:eastAsia="Calibri" w:hAnsi="Arial Narrow" w:cs="Times New Roman"/>
          <w:b/>
          <w:bCs/>
          <w:iCs/>
          <w:sz w:val="20"/>
        </w:rPr>
        <w:t>/AONR/MINEPIA/CDEN/CIPM/2025 du 1</w:t>
      </w:r>
      <w:r w:rsidR="008E740B">
        <w:rPr>
          <w:rFonts w:ascii="Arial Narrow" w:eastAsia="Calibri" w:hAnsi="Arial Narrow" w:cs="Times New Roman"/>
          <w:b/>
          <w:bCs/>
          <w:iCs/>
          <w:sz w:val="20"/>
        </w:rPr>
        <w:t>5</w:t>
      </w:r>
      <w:r w:rsidRPr="009A55D2">
        <w:rPr>
          <w:rFonts w:ascii="Arial Narrow" w:eastAsia="Calibri" w:hAnsi="Arial Narrow" w:cs="Times New Roman"/>
          <w:b/>
          <w:bCs/>
          <w:iCs/>
          <w:sz w:val="20"/>
        </w:rPr>
        <w:t>/01/2025 pour l’acquisition et la distribution des kits petits ruminants, en trois (03) lots.</w:t>
      </w:r>
    </w:p>
    <w:p w:rsidR="004A71F4" w:rsidRPr="009A55D2" w:rsidRDefault="004A71F4" w:rsidP="004A71F4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bCs/>
          <w:iCs/>
          <w:sz w:val="10"/>
        </w:rPr>
      </w:pPr>
    </w:p>
    <w:p w:rsidR="00A1776F" w:rsidRPr="003615CE" w:rsidRDefault="00A1776F" w:rsidP="004A71F4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sz w:val="12"/>
        </w:rPr>
      </w:pPr>
    </w:p>
    <w:p w:rsidR="004A71F4" w:rsidRPr="003615CE" w:rsidRDefault="004A71F4" w:rsidP="004A71F4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fr-FR"/>
        </w:rPr>
      </w:pPr>
      <w:r w:rsidRPr="003615CE">
        <w:rPr>
          <w:rFonts w:ascii="Arial Narrow" w:eastAsia="Times New Roman" w:hAnsi="Arial Narrow" w:cs="Arial"/>
          <w:b/>
          <w:lang w:eastAsia="fr-FR"/>
        </w:rPr>
        <w:t>LE DIRECTEUR ADMINISTRATIF DE LA CAISSE DE DEVELOPPEMENT DE L’ELEVAGE POUR LE NORD (CDEN),</w:t>
      </w:r>
    </w:p>
    <w:p w:rsidR="004A71F4" w:rsidRPr="005C79A5" w:rsidRDefault="004A71F4" w:rsidP="004A71F4">
      <w:pPr>
        <w:spacing w:after="0" w:line="240" w:lineRule="auto"/>
        <w:jc w:val="center"/>
        <w:rPr>
          <w:rFonts w:ascii="Arial Narrow" w:eastAsia="Times New Roman" w:hAnsi="Arial Narrow" w:cs="Arial"/>
          <w:sz w:val="8"/>
          <w:lang w:eastAsia="fr-FR"/>
        </w:rPr>
      </w:pP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Constitution 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loi n° 2018/012 du 11 juillet 2018 portant régime financier de l’Etat et des autres Entités Publiques ;</w:t>
      </w:r>
    </w:p>
    <w:p w:rsidR="004E597C" w:rsidRPr="004E597C" w:rsidRDefault="004A71F4" w:rsidP="004E597C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</w:t>
      </w:r>
      <w:r w:rsidR="00903396"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la loi </w:t>
      </w:r>
      <w:r w:rsidR="004E597C" w:rsidRPr="004E597C">
        <w:rPr>
          <w:rFonts w:ascii="Arial Narrow" w:eastAsia="Times New Roman" w:hAnsi="Arial Narrow" w:cs="Arial"/>
          <w:sz w:val="18"/>
          <w:szCs w:val="18"/>
          <w:lang w:eastAsia="fr-FR"/>
        </w:rPr>
        <w:t>n°2024/013 du 23 décembre 2024 portant loi de finances de la république du Cameroun pour l'exercice 2025 ;</w:t>
      </w:r>
    </w:p>
    <w:p w:rsidR="004A71F4" w:rsidRPr="003615CE" w:rsidRDefault="004A71F4" w:rsidP="004E597C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</w:t>
      </w:r>
      <w:r w:rsidR="00D83B65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décret n° 66/214/COR du 1</w:t>
      </w:r>
      <w:r w:rsidRPr="003615CE">
        <w:rPr>
          <w:rFonts w:ascii="Arial Narrow" w:eastAsia="Times New Roman" w:hAnsi="Arial Narrow" w:cs="Arial"/>
          <w:sz w:val="18"/>
          <w:szCs w:val="18"/>
          <w:vertAlign w:val="superscript"/>
          <w:lang w:eastAsia="fr-FR"/>
        </w:rPr>
        <w:t>er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Aout 1966 portant création d’une Caisse de Développement de </w:t>
      </w:r>
      <w:r w:rsidR="00D83B65" w:rsidRPr="003615CE">
        <w:rPr>
          <w:rFonts w:ascii="Arial Narrow" w:eastAsia="Times New Roman" w:hAnsi="Arial Narrow" w:cs="Arial"/>
          <w:sz w:val="18"/>
          <w:szCs w:val="18"/>
          <w:lang w:eastAsia="fr-FR"/>
        </w:rPr>
        <w:t>l’Elevage pour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Nord (CDEN</w:t>
      </w:r>
      <w:r w:rsidR="00D83B65" w:rsidRPr="003615CE">
        <w:rPr>
          <w:rFonts w:ascii="Arial Narrow" w:eastAsia="Times New Roman" w:hAnsi="Arial Narrow" w:cs="Arial"/>
          <w:sz w:val="18"/>
          <w:szCs w:val="18"/>
          <w:lang w:eastAsia="fr-FR"/>
        </w:rPr>
        <w:t>) 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2011/408 du 09 Décembre 2011 portant formation du Gouvernement, modifié et complété par le décret N° 2018/190 du 02 mars 2018 ;              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le décret n° 2011/410 du 09 décembre 2011 portant formation du Gouvernement 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2012/382 du 14 décembre 2012 portant organisation du Ministère de l’Elevage, des Pêches et des industries animales ;  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l’Arrêté n°00002/MINEPIA du 17 janvier 2014 portant nomination des Responsables dans les Services Rattachés du MINEPIA ;</w:t>
      </w:r>
    </w:p>
    <w:p w:rsidR="004A71F4" w:rsidRPr="004E597C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la circulaire </w:t>
      </w:r>
      <w:r w:rsidR="004E597C"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n° 00013995/C/MINFI du 31 décembre 2024 </w:t>
      </w:r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portant instructions relatives à l’exécution des Lois de Finances, au Suivi et au Contrôle de </w:t>
      </w:r>
    </w:p>
    <w:p w:rsidR="004A71F4" w:rsidRPr="004E597C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       </w:t>
      </w:r>
      <w:proofErr w:type="gramStart"/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>l’Exécution</w:t>
      </w:r>
      <w:proofErr w:type="gramEnd"/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du Budget de l’État, et des autres Entités Publiques, pour l’Exercice 202</w:t>
      </w:r>
      <w:r w:rsidR="004E597C" w:rsidRPr="004E597C">
        <w:rPr>
          <w:rFonts w:ascii="Arial Narrow" w:eastAsia="Times New Roman" w:hAnsi="Arial Narrow" w:cs="Arial"/>
          <w:sz w:val="18"/>
          <w:szCs w:val="18"/>
          <w:lang w:eastAsia="fr-FR"/>
        </w:rPr>
        <w:t>5</w:t>
      </w:r>
      <w:r w:rsidRP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; </w:t>
      </w:r>
    </w:p>
    <w:p w:rsidR="004A71F4" w:rsidRDefault="004A71F4" w:rsidP="009A55D2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 l’Appel d’Offres National</w:t>
      </w:r>
      <w:r w:rsidR="002D3CA0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Restreint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>
        <w:rPr>
          <w:rFonts w:ascii="Arial Narrow" w:eastAsia="Times New Roman" w:hAnsi="Arial Narrow" w:cs="Arial"/>
          <w:sz w:val="18"/>
          <w:szCs w:val="18"/>
          <w:lang w:eastAsia="fr-FR"/>
        </w:rPr>
        <w:t xml:space="preserve">en procédure d’urgence </w:t>
      </w:r>
      <w:r w:rsidR="009A55D2" w:rsidRPr="009A55D2">
        <w:rPr>
          <w:rFonts w:ascii="Arial Narrow" w:eastAsia="Times New Roman" w:hAnsi="Arial Narrow" w:cs="Arial"/>
          <w:sz w:val="18"/>
          <w:szCs w:val="18"/>
          <w:lang w:eastAsia="fr-FR"/>
        </w:rPr>
        <w:t>N°00</w:t>
      </w:r>
      <w:r w:rsidR="008E740B">
        <w:rPr>
          <w:rFonts w:ascii="Arial Narrow" w:eastAsia="Times New Roman" w:hAnsi="Arial Narrow" w:cs="Arial"/>
          <w:sz w:val="18"/>
          <w:szCs w:val="18"/>
          <w:lang w:eastAsia="fr-FR"/>
        </w:rPr>
        <w:t>5</w:t>
      </w:r>
      <w:r w:rsidR="009A55D2" w:rsidRPr="009A55D2">
        <w:rPr>
          <w:rFonts w:ascii="Arial Narrow" w:eastAsia="Times New Roman" w:hAnsi="Arial Narrow" w:cs="Arial"/>
          <w:sz w:val="18"/>
          <w:szCs w:val="18"/>
          <w:lang w:eastAsia="fr-FR"/>
        </w:rPr>
        <w:t>/AONR/MINEPIA/CDEN/CIPM/2025 du 1</w:t>
      </w:r>
      <w:r w:rsidR="008E740B">
        <w:rPr>
          <w:rFonts w:ascii="Arial Narrow" w:eastAsia="Times New Roman" w:hAnsi="Arial Narrow" w:cs="Arial"/>
          <w:sz w:val="18"/>
          <w:szCs w:val="18"/>
          <w:lang w:eastAsia="fr-FR"/>
        </w:rPr>
        <w:t>5</w:t>
      </w:r>
      <w:r w:rsidR="009A55D2" w:rsidRPr="009A55D2">
        <w:rPr>
          <w:rFonts w:ascii="Arial Narrow" w:eastAsia="Times New Roman" w:hAnsi="Arial Narrow" w:cs="Arial"/>
          <w:sz w:val="18"/>
          <w:szCs w:val="18"/>
          <w:lang w:eastAsia="fr-FR"/>
        </w:rPr>
        <w:t xml:space="preserve">/01/2025 pour l’acquisition et la distribution </w:t>
      </w:r>
      <w:r w:rsidR="009A55D2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  </w:t>
      </w:r>
    </w:p>
    <w:p w:rsidR="009A55D2" w:rsidRDefault="009A55D2" w:rsidP="009A55D2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>
        <w:rPr>
          <w:rFonts w:ascii="Arial Narrow" w:eastAsia="Times New Roman" w:hAnsi="Arial Narrow" w:cs="Arial"/>
          <w:sz w:val="18"/>
          <w:szCs w:val="18"/>
          <w:lang w:eastAsia="fr-FR"/>
        </w:rPr>
        <w:t xml:space="preserve">      </w:t>
      </w:r>
      <w:r w:rsidR="004E597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proofErr w:type="gramStart"/>
      <w:r w:rsidRPr="009A55D2">
        <w:rPr>
          <w:rFonts w:ascii="Arial Narrow" w:eastAsia="Times New Roman" w:hAnsi="Arial Narrow" w:cs="Arial"/>
          <w:sz w:val="18"/>
          <w:szCs w:val="18"/>
          <w:lang w:eastAsia="fr-FR"/>
        </w:rPr>
        <w:t>des</w:t>
      </w:r>
      <w:proofErr w:type="gramEnd"/>
      <w:r w:rsidRPr="009A55D2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kits petits ruminants, en trois (03) lots ;</w:t>
      </w:r>
      <w:r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</w:p>
    <w:p w:rsidR="009A55D2" w:rsidRPr="005C79A5" w:rsidRDefault="009A55D2" w:rsidP="009A55D2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6"/>
          <w:szCs w:val="18"/>
          <w:lang w:eastAsia="fr-FR"/>
        </w:rPr>
      </w:pPr>
    </w:p>
    <w:p w:rsidR="004A71F4" w:rsidRPr="003615CE" w:rsidRDefault="004A71F4" w:rsidP="004A71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Considérant 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le procès-verbal de la CIPM du 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>2</w:t>
      </w:r>
      <w:r w:rsidR="009A55D2">
        <w:rPr>
          <w:rFonts w:ascii="Arial Narrow" w:eastAsia="Times New Roman" w:hAnsi="Arial Narrow" w:cs="Arial"/>
          <w:sz w:val="20"/>
          <w:szCs w:val="20"/>
          <w:lang w:eastAsia="fr-FR"/>
        </w:rPr>
        <w:t>0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9A55D2">
        <w:rPr>
          <w:rFonts w:ascii="Arial Narrow" w:eastAsia="Times New Roman" w:hAnsi="Arial Narrow" w:cs="Arial"/>
          <w:sz w:val="20"/>
          <w:szCs w:val="20"/>
          <w:lang w:eastAsia="fr-FR"/>
        </w:rPr>
        <w:t>février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E22487" w:rsidRPr="007F20BE">
        <w:rPr>
          <w:rFonts w:ascii="Arial Narrow" w:eastAsia="Times New Roman" w:hAnsi="Arial Narrow" w:cs="Arial"/>
          <w:sz w:val="20"/>
          <w:szCs w:val="20"/>
          <w:lang w:eastAsia="fr-FR"/>
        </w:rPr>
        <w:t>202</w:t>
      </w:r>
      <w:r w:rsidR="009A55D2">
        <w:rPr>
          <w:rFonts w:ascii="Arial Narrow" w:eastAsia="Times New Roman" w:hAnsi="Arial Narrow" w:cs="Arial"/>
          <w:sz w:val="20"/>
          <w:szCs w:val="20"/>
          <w:lang w:eastAsia="fr-FR"/>
        </w:rPr>
        <w:t>5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E22487" w:rsidRPr="007F20BE">
        <w:rPr>
          <w:rFonts w:ascii="Arial Narrow" w:eastAsia="Times New Roman" w:hAnsi="Arial Narrow" w:cs="Arial"/>
          <w:sz w:val="20"/>
          <w:szCs w:val="20"/>
          <w:lang w:eastAsia="fr-FR"/>
        </w:rPr>
        <w:t>relatif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à la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proposition d’attribution 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3E0FC5">
        <w:rPr>
          <w:rFonts w:ascii="Arial Narrow" w:eastAsia="Times New Roman" w:hAnsi="Arial Narrow" w:cs="Arial"/>
          <w:sz w:val="20"/>
          <w:szCs w:val="20"/>
          <w:lang w:eastAsia="fr-FR"/>
        </w:rPr>
        <w:t>es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lettres-commandes relative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à l’Appel d’Offres </w:t>
      </w:r>
      <w:r w:rsidR="00CD3462" w:rsidRPr="007F20BE">
        <w:rPr>
          <w:rFonts w:ascii="Arial Narrow" w:eastAsia="Times New Roman" w:hAnsi="Arial Narrow" w:cs="Arial"/>
          <w:sz w:val="20"/>
          <w:szCs w:val="20"/>
          <w:lang w:eastAsia="fr-FR"/>
        </w:rPr>
        <w:t>susvisé</w:t>
      </w:r>
      <w:r w:rsidR="00CD3462"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;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                   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       </w:t>
      </w: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Arial"/>
          <w:b/>
          <w:u w:val="single"/>
          <w:lang w:eastAsia="fr-FR"/>
        </w:rPr>
      </w:pP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 Narrow" w:eastAsia="Times New Roman" w:hAnsi="Arial Narrow" w:cs="Arial"/>
          <w:b/>
          <w:u w:val="single"/>
          <w:lang w:eastAsia="fr-FR"/>
        </w:rPr>
        <w:t>DECIDE :</w:t>
      </w:r>
    </w:p>
    <w:p w:rsidR="004A71F4" w:rsidRPr="003615CE" w:rsidRDefault="004A71F4" w:rsidP="004A71F4">
      <w:pPr>
        <w:spacing w:after="0" w:line="240" w:lineRule="auto"/>
        <w:rPr>
          <w:rFonts w:ascii="Bookman Old Style" w:eastAsia="Times New Roman" w:hAnsi="Bookman Old Style" w:cs="Arial"/>
          <w:sz w:val="12"/>
          <w:szCs w:val="18"/>
          <w:lang w:eastAsia="fr-FR"/>
        </w:rPr>
      </w:pPr>
    </w:p>
    <w:p w:rsidR="00996106" w:rsidRDefault="004A71F4" w:rsidP="00D61337">
      <w:pPr>
        <w:tabs>
          <w:tab w:val="left" w:pos="6165"/>
        </w:tabs>
        <w:jc w:val="both"/>
        <w:rPr>
          <w:rFonts w:ascii="Arial Narrow" w:eastAsia="Calibri" w:hAnsi="Arial Narrow" w:cs="Times New Roman"/>
          <w:sz w:val="20"/>
          <w:szCs w:val="20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1</w:t>
      </w: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vertAlign w:val="superscript"/>
          <w:lang w:eastAsia="fr-FR"/>
        </w:rPr>
        <w:t>er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es </w:t>
      </w:r>
      <w:r w:rsidR="00440B04" w:rsidRPr="00504778">
        <w:rPr>
          <w:rFonts w:ascii="Arial Narrow" w:eastAsia="Times New Roman" w:hAnsi="Arial Narrow" w:cs="Arial"/>
          <w:b/>
          <w:sz w:val="20"/>
          <w:szCs w:val="20"/>
          <w:lang w:eastAsia="fr-FR"/>
        </w:rPr>
        <w:t>ETS</w:t>
      </w:r>
      <w:r w:rsidRPr="00504778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7760F8" w:rsidRPr="00504778">
        <w:rPr>
          <w:rFonts w:ascii="Arial Narrow" w:eastAsia="Times New Roman" w:hAnsi="Arial Narrow" w:cs="Arial"/>
          <w:b/>
          <w:sz w:val="20"/>
          <w:szCs w:val="20"/>
          <w:lang w:eastAsia="fr-FR"/>
        </w:rPr>
        <w:t>ADAMAOUA REALTY, CONTINENTAL VETERINAIRE et AFRICAVET SARL</w:t>
      </w:r>
      <w:r w:rsidR="005C79A5" w:rsidRPr="00504778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sont attributaires </w:t>
      </w:r>
      <w:r w:rsidR="005D658F" w:rsidRPr="005D658F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996106">
        <w:rPr>
          <w:rFonts w:ascii="Arial Narrow" w:eastAsia="Times New Roman" w:hAnsi="Arial Narrow" w:cs="Arial"/>
          <w:sz w:val="20"/>
          <w:szCs w:val="20"/>
          <w:lang w:eastAsia="fr-FR"/>
        </w:rPr>
        <w:t>e</w:t>
      </w:r>
      <w:r w:rsidR="007760F8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="00996106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lettre</w:t>
      </w:r>
      <w:r w:rsidR="007760F8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-commande</w:t>
      </w:r>
      <w:r w:rsidR="007760F8">
        <w:rPr>
          <w:rFonts w:ascii="Arial Narrow" w:eastAsia="Times New Roman" w:hAnsi="Arial Narrow" w:cs="Arial"/>
          <w:sz w:val="20"/>
          <w:szCs w:val="20"/>
          <w:lang w:eastAsia="fr-FR"/>
        </w:rPr>
        <w:t>s suivantes</w:t>
      </w:r>
      <w:r w:rsidR="005D658F" w:rsidRPr="005D658F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>relati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ve</w:t>
      </w:r>
      <w:r w:rsidR="007760F8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="00996106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7760F8">
        <w:rPr>
          <w:rFonts w:ascii="Arial Narrow" w:eastAsia="Times New Roman" w:hAnsi="Arial Narrow" w:cs="Arial"/>
          <w:sz w:val="20"/>
          <w:szCs w:val="20"/>
          <w:lang w:eastAsia="fr-FR"/>
        </w:rPr>
        <w:t>à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l’Appel d’Offres National 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>Restreint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6C7F1B" w:rsidRPr="006C7F1B">
        <w:rPr>
          <w:rFonts w:ascii="Arial Narrow" w:eastAsia="Calibri" w:hAnsi="Arial Narrow" w:cs="Times New Roman"/>
          <w:sz w:val="20"/>
          <w:szCs w:val="20"/>
        </w:rPr>
        <w:t xml:space="preserve">en procédure d’urgence </w:t>
      </w:r>
      <w:r w:rsidR="0075387F">
        <w:rPr>
          <w:rFonts w:ascii="Arial Narrow" w:eastAsia="Calibri" w:hAnsi="Arial Narrow" w:cs="Times New Roman"/>
          <w:sz w:val="20"/>
          <w:szCs w:val="20"/>
        </w:rPr>
        <w:t>N</w:t>
      </w:r>
      <w:r w:rsidR="00996106" w:rsidRPr="00996106">
        <w:rPr>
          <w:rFonts w:ascii="Arial Narrow" w:eastAsia="Calibri" w:hAnsi="Arial Narrow" w:cs="Times New Roman"/>
          <w:sz w:val="20"/>
          <w:szCs w:val="20"/>
        </w:rPr>
        <w:t>°00</w:t>
      </w:r>
      <w:r w:rsidR="008E740B">
        <w:rPr>
          <w:rFonts w:ascii="Arial Narrow" w:eastAsia="Calibri" w:hAnsi="Arial Narrow" w:cs="Times New Roman"/>
          <w:sz w:val="20"/>
          <w:szCs w:val="20"/>
        </w:rPr>
        <w:t>5</w:t>
      </w:r>
      <w:r w:rsidR="00996106" w:rsidRPr="00996106">
        <w:rPr>
          <w:rFonts w:ascii="Arial Narrow" w:eastAsia="Calibri" w:hAnsi="Arial Narrow" w:cs="Times New Roman"/>
          <w:sz w:val="20"/>
          <w:szCs w:val="20"/>
        </w:rPr>
        <w:t>/AONR/MINEPIA/CDEN/CIPM/2025 du 1</w:t>
      </w:r>
      <w:r w:rsidR="008E740B">
        <w:rPr>
          <w:rFonts w:ascii="Arial Narrow" w:eastAsia="Calibri" w:hAnsi="Arial Narrow" w:cs="Times New Roman"/>
          <w:sz w:val="20"/>
          <w:szCs w:val="20"/>
        </w:rPr>
        <w:t>5</w:t>
      </w:r>
      <w:r w:rsidR="00996106" w:rsidRPr="00996106">
        <w:rPr>
          <w:rFonts w:ascii="Arial Narrow" w:eastAsia="Calibri" w:hAnsi="Arial Narrow" w:cs="Times New Roman"/>
          <w:sz w:val="20"/>
          <w:szCs w:val="20"/>
        </w:rPr>
        <w:t xml:space="preserve">/01/2025 </w:t>
      </w:r>
      <w:r w:rsidR="00A1776F" w:rsidRPr="00A1776F">
        <w:rPr>
          <w:rFonts w:ascii="Arial Narrow" w:eastAsia="Calibri" w:hAnsi="Arial Narrow" w:cs="Times New Roman"/>
          <w:sz w:val="20"/>
          <w:szCs w:val="20"/>
        </w:rPr>
        <w:t xml:space="preserve">pour l’acquisition et la distribution des kits petits </w:t>
      </w:r>
      <w:r w:rsidR="0075387F" w:rsidRPr="00A1776F">
        <w:rPr>
          <w:rFonts w:ascii="Arial Narrow" w:eastAsia="Calibri" w:hAnsi="Arial Narrow" w:cs="Times New Roman"/>
          <w:sz w:val="20"/>
          <w:szCs w:val="20"/>
        </w:rPr>
        <w:t>ruminants</w:t>
      </w:r>
      <w:r w:rsidR="00996106">
        <w:rPr>
          <w:rFonts w:ascii="Arial Narrow" w:eastAsia="Calibri" w:hAnsi="Arial Narrow" w:cs="Times New Roman"/>
          <w:sz w:val="20"/>
          <w:szCs w:val="20"/>
        </w:rPr>
        <w:t>,</w:t>
      </w:r>
      <w:r w:rsidR="00A1776F" w:rsidRPr="00A1776F">
        <w:rPr>
          <w:rFonts w:ascii="Arial Narrow" w:eastAsia="Calibri" w:hAnsi="Arial Narrow" w:cs="Times New Roman"/>
          <w:sz w:val="20"/>
          <w:szCs w:val="20"/>
        </w:rPr>
        <w:t xml:space="preserve"> en </w:t>
      </w:r>
      <w:r w:rsidR="00996106">
        <w:rPr>
          <w:rFonts w:ascii="Arial Narrow" w:eastAsia="Calibri" w:hAnsi="Arial Narrow" w:cs="Times New Roman"/>
          <w:sz w:val="20"/>
          <w:szCs w:val="20"/>
        </w:rPr>
        <w:t>trois</w:t>
      </w:r>
      <w:r w:rsidR="00A1776F" w:rsidRPr="00A1776F">
        <w:rPr>
          <w:rFonts w:ascii="Arial Narrow" w:eastAsia="Calibri" w:hAnsi="Arial Narrow" w:cs="Times New Roman"/>
          <w:sz w:val="20"/>
          <w:szCs w:val="20"/>
        </w:rPr>
        <w:t xml:space="preserve"> (0</w:t>
      </w:r>
      <w:r w:rsidR="00996106">
        <w:rPr>
          <w:rFonts w:ascii="Arial Narrow" w:eastAsia="Calibri" w:hAnsi="Arial Narrow" w:cs="Times New Roman"/>
          <w:sz w:val="20"/>
          <w:szCs w:val="20"/>
        </w:rPr>
        <w:t>3</w:t>
      </w:r>
      <w:r w:rsidR="00A1776F" w:rsidRPr="00A1776F">
        <w:rPr>
          <w:rFonts w:ascii="Arial Narrow" w:eastAsia="Calibri" w:hAnsi="Arial Narrow" w:cs="Times New Roman"/>
          <w:sz w:val="20"/>
          <w:szCs w:val="20"/>
        </w:rPr>
        <w:t>) lots</w:t>
      </w:r>
    </w:p>
    <w:tbl>
      <w:tblPr>
        <w:tblW w:w="10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2754"/>
        <w:gridCol w:w="2126"/>
        <w:gridCol w:w="1843"/>
        <w:gridCol w:w="1765"/>
        <w:gridCol w:w="1308"/>
      </w:tblGrid>
      <w:tr w:rsidR="00682951" w:rsidRPr="00682951" w:rsidTr="007760F8">
        <w:trPr>
          <w:trHeight w:val="290"/>
        </w:trPr>
        <w:tc>
          <w:tcPr>
            <w:tcW w:w="785" w:type="dxa"/>
            <w:tcBorders>
              <w:bottom w:val="single" w:sz="4" w:space="0" w:color="auto"/>
            </w:tcBorders>
          </w:tcPr>
          <w:p w:rsidR="00447E99" w:rsidRPr="00682951" w:rsidRDefault="00447E99" w:rsidP="00447E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447E99" w:rsidRPr="00682951" w:rsidRDefault="00447E99" w:rsidP="00447E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N° lot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447E99" w:rsidRPr="00682951" w:rsidRDefault="00447E99" w:rsidP="00447E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Désignation du projet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47E99" w:rsidRPr="00682951" w:rsidRDefault="00447E99" w:rsidP="00447E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Entreprises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Localités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18"/>
                <w:lang w:eastAsia="fr-FR"/>
              </w:rPr>
              <w:t>Proposition financière TTC (FCFA)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Délai de livraison</w:t>
            </w:r>
          </w:p>
        </w:tc>
      </w:tr>
      <w:tr w:rsidR="00682951" w:rsidRPr="00682951" w:rsidTr="007760F8">
        <w:trPr>
          <w:trHeight w:val="40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9" w:rsidRPr="00682951" w:rsidRDefault="00447E99" w:rsidP="00447E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447E99" w:rsidRPr="00682951" w:rsidRDefault="00447E99" w:rsidP="00B144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Acquisition et distribution de </w:t>
            </w:r>
            <w:r w:rsidR="007760F8"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148 </w:t>
            </w:r>
            <w:r w:rsidR="00B1441A" w:rsidRPr="00B1441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B1441A" w:rsidRPr="007760F8" w:rsidRDefault="00B1441A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447E99" w:rsidRPr="00682951" w:rsidRDefault="007760F8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AFRICAVET SARL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E99" w:rsidRPr="007760F8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447E99" w:rsidRPr="00682951" w:rsidRDefault="007760F8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Djerem</w:t>
            </w:r>
            <w:proofErr w:type="spellEnd"/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, Mayo </w:t>
            </w:r>
            <w:proofErr w:type="spellStart"/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Banyo</w:t>
            </w:r>
            <w:proofErr w:type="spellEnd"/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et Faro et </w:t>
            </w:r>
            <w:proofErr w:type="spellStart"/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Déo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E99" w:rsidRPr="007760F8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eastAsia="fr-FR"/>
              </w:rPr>
            </w:pPr>
          </w:p>
          <w:p w:rsidR="00447E99" w:rsidRPr="00682951" w:rsidRDefault="007760F8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81 400</w:t>
            </w:r>
            <w:r w:rsidR="00B1441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 xml:space="preserve"> 000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E99" w:rsidRDefault="00447E99" w:rsidP="007760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7760F8" w:rsidRPr="00682951" w:rsidRDefault="007760F8" w:rsidP="007760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45 jours</w:t>
            </w:r>
          </w:p>
        </w:tc>
      </w:tr>
      <w:tr w:rsidR="00682951" w:rsidRPr="00682951" w:rsidTr="007760F8">
        <w:trPr>
          <w:trHeight w:val="19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9" w:rsidRPr="007760F8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lang w:eastAsia="fr-FR"/>
              </w:rPr>
            </w:pPr>
          </w:p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Acquisition et distribution de </w:t>
            </w:r>
            <w:r w:rsidR="007760F8"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130</w:t>
            </w:r>
            <w:r w:rsidRPr="006829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447E99" w:rsidRPr="00682951" w:rsidRDefault="007760F8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 ADAMAOUA REALTY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447E99" w:rsidRPr="00682951" w:rsidRDefault="007760F8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Mbéré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E99" w:rsidRPr="00682951" w:rsidRDefault="00447E99" w:rsidP="00447E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2"/>
                <w:lang w:eastAsia="fr-FR"/>
              </w:rPr>
            </w:pPr>
          </w:p>
          <w:p w:rsidR="00447E99" w:rsidRPr="00682951" w:rsidRDefault="007760F8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71 929 000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E99" w:rsidRPr="00682951" w:rsidRDefault="00447E99" w:rsidP="00447E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</w:tc>
      </w:tr>
      <w:tr w:rsidR="007760F8" w:rsidRPr="00682951" w:rsidTr="007760F8">
        <w:trPr>
          <w:trHeight w:val="28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8" w:rsidRDefault="007760F8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7760F8" w:rsidRPr="00682951" w:rsidRDefault="007760F8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8" w:rsidRPr="00682951" w:rsidRDefault="007760F8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Acquisition et distribution de </w:t>
            </w:r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163</w:t>
            </w:r>
            <w:r w:rsidRPr="006829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8" w:rsidRPr="007760F8" w:rsidRDefault="007760F8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7760F8" w:rsidRPr="00682951" w:rsidRDefault="007760F8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CONTINENTAL VETERINAIRE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F8" w:rsidRPr="00682951" w:rsidRDefault="007760F8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lang w:eastAsia="fr-FR"/>
              </w:rPr>
            </w:pPr>
          </w:p>
          <w:p w:rsidR="007760F8" w:rsidRPr="00682951" w:rsidRDefault="007760F8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lang w:eastAsia="fr-FR"/>
              </w:rPr>
            </w:pPr>
          </w:p>
          <w:p w:rsidR="007760F8" w:rsidRPr="007760F8" w:rsidRDefault="007760F8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0"/>
                <w:lang w:eastAsia="fr-FR"/>
              </w:rPr>
            </w:pPr>
          </w:p>
          <w:p w:rsidR="007760F8" w:rsidRPr="00682951" w:rsidRDefault="007760F8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Mayo Rey et Vina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F8" w:rsidRPr="00B1441A" w:rsidRDefault="007760F8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7760F8" w:rsidRPr="00682951" w:rsidRDefault="007760F8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88 559 041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F8" w:rsidRPr="007760F8" w:rsidRDefault="007760F8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7760F8" w:rsidRPr="00682951" w:rsidRDefault="007760F8" w:rsidP="007760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40 jours</w:t>
            </w:r>
          </w:p>
        </w:tc>
      </w:tr>
    </w:tbl>
    <w:p w:rsidR="004A71F4" w:rsidRPr="00F150CF" w:rsidRDefault="004A71F4" w:rsidP="004A71F4">
      <w:pPr>
        <w:spacing w:after="0" w:line="240" w:lineRule="auto"/>
        <w:jc w:val="both"/>
        <w:rPr>
          <w:rFonts w:ascii="Bookman Old Style" w:eastAsia="Times New Roman" w:hAnsi="Bookman Old Style" w:cs="Arial"/>
          <w:b/>
          <w:sz w:val="10"/>
          <w:szCs w:val="18"/>
          <w:u w:val="single"/>
          <w:lang w:eastAsia="fr-FR"/>
        </w:rPr>
      </w:pPr>
    </w:p>
    <w:p w:rsidR="00B1441A" w:rsidRDefault="00B1441A" w:rsidP="004A71F4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</w:pPr>
    </w:p>
    <w:p w:rsidR="004A71F4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2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Le</w:t>
      </w:r>
      <w:r w:rsidR="00504778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Directeur</w:t>
      </w:r>
      <w:r w:rsidR="00504778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Généra</w:t>
      </w:r>
      <w:r w:rsidR="00504778">
        <w:rPr>
          <w:rFonts w:ascii="Arial Narrow" w:eastAsia="Times New Roman" w:hAnsi="Arial Narrow" w:cs="Arial"/>
          <w:sz w:val="20"/>
          <w:szCs w:val="20"/>
          <w:lang w:eastAsia="fr-FR"/>
        </w:rPr>
        <w:t>ux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de</w:t>
      </w:r>
      <w:r w:rsidR="00A01FCD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</w:t>
      </w:r>
      <w:r w:rsidR="00504778" w:rsidRPr="00504778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ETS ADAMAOUA REALTY, CONTINENTAL VETERINAIRE et AFRICAVET SARL </w:t>
      </w:r>
      <w:r w:rsidR="00504778">
        <w:rPr>
          <w:rFonts w:ascii="Arial Narrow" w:eastAsia="Times New Roman" w:hAnsi="Arial Narrow" w:cs="Arial"/>
          <w:sz w:val="20"/>
          <w:szCs w:val="20"/>
          <w:lang w:eastAsia="fr-FR"/>
        </w:rPr>
        <w:t>sont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invité</w:t>
      </w:r>
      <w:r w:rsidR="00504778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à se présenter à la Direction Administrative de la CDEN, pour l’établissement </w:t>
      </w:r>
      <w:r w:rsidR="00A01FCD" w:rsidRPr="00A01FCD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75387F">
        <w:rPr>
          <w:rFonts w:ascii="Arial Narrow" w:eastAsia="Times New Roman" w:hAnsi="Arial Narrow" w:cs="Arial"/>
          <w:sz w:val="20"/>
          <w:szCs w:val="20"/>
          <w:lang w:eastAsia="fr-FR"/>
        </w:rPr>
        <w:t>e</w:t>
      </w:r>
      <w:r w:rsidR="006E2911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="0075387F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lettre</w:t>
      </w:r>
      <w:r w:rsidR="006E2911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="0075387F">
        <w:rPr>
          <w:rFonts w:ascii="Arial Narrow" w:eastAsia="Times New Roman" w:hAnsi="Arial Narrow" w:cs="Arial"/>
          <w:sz w:val="20"/>
          <w:szCs w:val="20"/>
          <w:lang w:eastAsia="fr-FR"/>
        </w:rPr>
        <w:t>-commande</w:t>
      </w:r>
      <w:r w:rsidR="006E2911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="00A01FCD" w:rsidRPr="00A01FCD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A01FCD">
        <w:rPr>
          <w:rFonts w:ascii="Arial Narrow" w:eastAsia="Times New Roman" w:hAnsi="Arial Narrow" w:cs="Arial"/>
          <w:sz w:val="20"/>
          <w:szCs w:val="20"/>
          <w:lang w:eastAsia="fr-FR"/>
        </w:rPr>
        <w:t>correspondant</w:t>
      </w:r>
      <w:r w:rsidR="00C76786">
        <w:rPr>
          <w:rFonts w:ascii="Arial Narrow" w:eastAsia="Times New Roman" w:hAnsi="Arial Narrow" w:cs="Arial"/>
          <w:sz w:val="20"/>
          <w:szCs w:val="20"/>
          <w:lang w:eastAsia="fr-FR"/>
        </w:rPr>
        <w:t>e</w:t>
      </w:r>
      <w:r w:rsidR="006E2911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.</w:t>
      </w:r>
    </w:p>
    <w:p w:rsidR="00B1441A" w:rsidRPr="003615CE" w:rsidRDefault="00B1441A" w:rsidP="004A71F4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</w:p>
    <w:p w:rsidR="004A71F4" w:rsidRPr="00F150CF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4"/>
          <w:szCs w:val="20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3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La présente décision sera enregistrée et publiée partout où besoin sera. /-</w:t>
      </w: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Arial"/>
          <w:sz w:val="8"/>
          <w:szCs w:val="20"/>
          <w:lang w:eastAsia="fr-FR"/>
        </w:rPr>
      </w:pPr>
    </w:p>
    <w:p w:rsidR="004A71F4" w:rsidRPr="003615CE" w:rsidRDefault="004A71F4" w:rsidP="004A71F4">
      <w:pPr>
        <w:spacing w:after="0"/>
        <w:rPr>
          <w:rFonts w:ascii="Arial Narrow" w:eastAsia="Calibri" w:hAnsi="Arial Narrow" w:cs="Times New Roman"/>
          <w:sz w:val="20"/>
          <w:szCs w:val="20"/>
        </w:rPr>
      </w:pPr>
      <w:r w:rsidRPr="003615CE">
        <w:rPr>
          <w:rFonts w:ascii="Arial Narrow" w:eastAsia="Calibri" w:hAnsi="Arial Narrow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 Narrow" w:eastAsia="Calibri" w:hAnsi="Arial Narrow" w:cs="Times New Roman"/>
          <w:sz w:val="20"/>
          <w:szCs w:val="20"/>
        </w:rPr>
        <w:t xml:space="preserve">       </w:t>
      </w:r>
      <w:r w:rsidRPr="003615CE">
        <w:rPr>
          <w:rFonts w:ascii="Arial Narrow" w:eastAsia="Calibri" w:hAnsi="Arial Narrow" w:cs="Times New Roman"/>
          <w:sz w:val="20"/>
          <w:szCs w:val="20"/>
        </w:rPr>
        <w:t xml:space="preserve">Garoua, le </w:t>
      </w:r>
      <w:r w:rsidR="001A5A46">
        <w:rPr>
          <w:rFonts w:ascii="Arial Narrow" w:eastAsia="Calibri" w:hAnsi="Arial Narrow" w:cs="Times New Roman"/>
          <w:sz w:val="20"/>
          <w:szCs w:val="20"/>
        </w:rPr>
        <w:t>25/02/2025</w:t>
      </w:r>
      <w:r w:rsidR="00B1441A">
        <w:rPr>
          <w:rFonts w:ascii="Arial Narrow" w:eastAsia="Calibri" w:hAnsi="Arial Narrow" w:cs="Times New Roman"/>
          <w:sz w:val="20"/>
          <w:szCs w:val="20"/>
        </w:rPr>
        <w:t>_</w:t>
      </w:r>
    </w:p>
    <w:p w:rsidR="004A71F4" w:rsidRPr="003615CE" w:rsidRDefault="004A71F4" w:rsidP="004A71F4">
      <w:pPr>
        <w:spacing w:after="0"/>
        <w:rPr>
          <w:rFonts w:ascii="Brush Script MT" w:eastAsia="Calibri" w:hAnsi="Brush Script MT" w:cs="Times New Roman"/>
          <w:sz w:val="28"/>
          <w:szCs w:val="28"/>
        </w:rPr>
      </w:pPr>
      <w:r w:rsidRPr="003615CE">
        <w:rPr>
          <w:rFonts w:ascii="Bookman Old Style" w:eastAsia="Calibri" w:hAnsi="Bookman Old Style" w:cs="Times New Roman"/>
          <w:sz w:val="18"/>
          <w:szCs w:val="18"/>
        </w:rPr>
        <w:t xml:space="preserve">                                                    </w:t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  <w:t xml:space="preserve">       </w:t>
      </w:r>
      <w:r w:rsidRPr="003615CE">
        <w:rPr>
          <w:rFonts w:ascii="Bookman Old Style" w:eastAsia="Calibri" w:hAnsi="Bookman Old Style" w:cs="Times New Roman"/>
          <w:sz w:val="28"/>
          <w:szCs w:val="28"/>
        </w:rPr>
        <w:t xml:space="preserve">       </w:t>
      </w:r>
      <w:r>
        <w:rPr>
          <w:rFonts w:ascii="Bookman Old Style" w:eastAsia="Calibri" w:hAnsi="Bookman Old Style" w:cs="Times New Roman"/>
          <w:sz w:val="28"/>
          <w:szCs w:val="28"/>
        </w:rPr>
        <w:t xml:space="preserve">    </w:t>
      </w:r>
      <w:r w:rsidRPr="003615CE">
        <w:rPr>
          <w:rFonts w:ascii="Brush Script MT" w:eastAsia="Calibri" w:hAnsi="Brush Script MT" w:cs="Times New Roman"/>
          <w:sz w:val="28"/>
          <w:szCs w:val="28"/>
        </w:rPr>
        <w:t>Le Directeur Administratif</w:t>
      </w:r>
    </w:p>
    <w:p w:rsidR="004A71F4" w:rsidRPr="003615CE" w:rsidRDefault="004A71F4" w:rsidP="004A71F4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sz w:val="14"/>
        </w:rPr>
      </w:pPr>
      <w:bookmarkStart w:id="1" w:name="_Hlk136592795"/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  </w:t>
      </w: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Pr="003615CE">
        <w:rPr>
          <w:rFonts w:ascii="Footlight MT Light" w:eastAsia="Calibri" w:hAnsi="Footlight MT Light" w:cs="Arial"/>
          <w:b/>
        </w:rPr>
        <w:tab/>
      </w:r>
      <w:r w:rsidR="001A5A46">
        <w:rPr>
          <w:rFonts w:ascii="Footlight MT Light" w:eastAsia="Calibri" w:hAnsi="Footlight MT Light" w:cs="Arial"/>
          <w:b/>
        </w:rPr>
        <w:t>(é) HAMIDOU SAÏDOU</w:t>
      </w:r>
    </w:p>
    <w:p w:rsidR="004A71F4" w:rsidRPr="003615CE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MINEPIA/YDE ;</w:t>
      </w:r>
    </w:p>
    <w:p w:rsidR="004A71F4" w:rsidRPr="00823759" w:rsidRDefault="00682951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GB"/>
        </w:rPr>
      </w:pPr>
      <w:r>
        <w:rPr>
          <w:rFonts w:ascii="Footlight MT Light" w:eastAsia="Calibri" w:hAnsi="Footlight MT Light" w:cs="Arial"/>
          <w:sz w:val="16"/>
          <w:lang w:val="en-GB"/>
        </w:rPr>
        <w:t xml:space="preserve">GOUV </w:t>
      </w:r>
      <w:r w:rsidR="006E2911">
        <w:rPr>
          <w:rFonts w:ascii="Footlight MT Light" w:eastAsia="Calibri" w:hAnsi="Footlight MT Light" w:cs="Arial"/>
          <w:sz w:val="16"/>
          <w:lang w:val="en-GB"/>
        </w:rPr>
        <w:t>AD</w:t>
      </w:r>
      <w:r w:rsidR="004A71F4" w:rsidRPr="00823759">
        <w:rPr>
          <w:rFonts w:ascii="Footlight MT Light" w:eastAsia="Calibri" w:hAnsi="Footlight MT Light" w:cs="Arial"/>
          <w:sz w:val="16"/>
          <w:lang w:val="en-GB"/>
        </w:rPr>
        <w:t>/</w:t>
      </w:r>
      <w:r w:rsidR="00823759" w:rsidRPr="00823759">
        <w:rPr>
          <w:rFonts w:ascii="Footlight MT Light" w:eastAsia="Calibri" w:hAnsi="Footlight MT Light" w:cs="Arial"/>
          <w:sz w:val="16"/>
          <w:lang w:val="en-GB"/>
        </w:rPr>
        <w:t xml:space="preserve">NO </w:t>
      </w:r>
      <w:r w:rsidR="004A71F4" w:rsidRPr="00823759">
        <w:rPr>
          <w:rFonts w:ascii="Footlight MT Light" w:eastAsia="Calibri" w:hAnsi="Footlight MT Light" w:cs="Arial"/>
          <w:sz w:val="16"/>
          <w:lang w:val="en-GB"/>
        </w:rPr>
        <w:t>(ATCR</w:t>
      </w:r>
      <w:r w:rsidR="00890F06" w:rsidRPr="00823759">
        <w:rPr>
          <w:rFonts w:ascii="Footlight MT Light" w:eastAsia="Calibri" w:hAnsi="Footlight MT Light" w:cs="Arial"/>
          <w:sz w:val="16"/>
          <w:lang w:val="en-GB"/>
        </w:rPr>
        <w:t>);</w:t>
      </w:r>
    </w:p>
    <w:p w:rsidR="004A71F4" w:rsidRPr="003615CE" w:rsidRDefault="00A01FCD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>
        <w:rPr>
          <w:rFonts w:ascii="Footlight MT Light" w:eastAsia="Calibri" w:hAnsi="Footlight MT Light" w:cs="Arial"/>
          <w:sz w:val="16"/>
        </w:rPr>
        <w:t>DRM</w:t>
      </w:r>
      <w:r w:rsidR="003673CF">
        <w:rPr>
          <w:rFonts w:ascii="Footlight MT Light" w:eastAsia="Calibri" w:hAnsi="Footlight MT Light" w:cs="Arial"/>
          <w:sz w:val="16"/>
        </w:rPr>
        <w:t>A</w:t>
      </w:r>
      <w:r w:rsidR="00682951">
        <w:rPr>
          <w:rFonts w:ascii="Footlight MT Light" w:eastAsia="Calibri" w:hAnsi="Footlight MT Light" w:cs="Arial"/>
          <w:sz w:val="16"/>
        </w:rPr>
        <w:t xml:space="preserve">P </w:t>
      </w:r>
      <w:r w:rsidR="00626B85">
        <w:rPr>
          <w:rFonts w:ascii="Footlight MT Light" w:eastAsia="Calibri" w:hAnsi="Footlight MT Light" w:cs="Arial"/>
          <w:sz w:val="16"/>
        </w:rPr>
        <w:t>/</w:t>
      </w:r>
      <w:r w:rsidR="006E2911">
        <w:rPr>
          <w:rFonts w:ascii="Footlight MT Light" w:eastAsia="Calibri" w:hAnsi="Footlight MT Light" w:cs="Arial"/>
          <w:sz w:val="16"/>
        </w:rPr>
        <w:t>AD</w:t>
      </w:r>
      <w:r w:rsidR="006B40AA">
        <w:rPr>
          <w:rFonts w:ascii="Footlight MT Light" w:eastAsia="Calibri" w:hAnsi="Footlight MT Light" w:cs="Arial"/>
          <w:sz w:val="16"/>
        </w:rPr>
        <w:t>/</w:t>
      </w:r>
      <w:r w:rsidR="00890F06">
        <w:rPr>
          <w:rFonts w:ascii="Footlight MT Light" w:eastAsia="Calibri" w:hAnsi="Footlight MT Light" w:cs="Arial"/>
          <w:sz w:val="16"/>
        </w:rPr>
        <w:t>NO</w:t>
      </w:r>
      <w:r w:rsidR="00890F06" w:rsidRPr="003615CE">
        <w:rPr>
          <w:rFonts w:ascii="Footlight MT Light" w:eastAsia="Calibri" w:hAnsi="Footlight MT Light" w:cs="Arial"/>
          <w:sz w:val="16"/>
        </w:rPr>
        <w:t xml:space="preserve"> ;</w:t>
      </w:r>
    </w:p>
    <w:p w:rsidR="004A71F4" w:rsidRPr="003615CE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4A71F4" w:rsidRPr="00E02082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4A71F4" w:rsidRPr="00E02082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4A71F4" w:rsidRPr="002229DA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bookmarkEnd w:id="1"/>
    <w:p w:rsidR="004A71F4" w:rsidRPr="00F150CF" w:rsidRDefault="004A71F4" w:rsidP="00842357">
      <w:pPr>
        <w:spacing w:after="0" w:line="240" w:lineRule="auto"/>
        <w:jc w:val="both"/>
        <w:rPr>
          <w:rFonts w:ascii="Footlight MT Light" w:eastAsia="Calibri" w:hAnsi="Footlight MT Light" w:cs="Arial"/>
          <w:sz w:val="2"/>
        </w:rPr>
      </w:pPr>
      <w:r w:rsidRPr="003615CE">
        <w:rPr>
          <w:rFonts w:ascii="Bookman Old Style" w:eastAsia="Calibri" w:hAnsi="Bookman Old Style" w:cs="Times New Roman"/>
        </w:rPr>
        <w:t xml:space="preserve">                           </w:t>
      </w:r>
    </w:p>
    <w:tbl>
      <w:tblPr>
        <w:tblpPr w:leftFromText="141" w:rightFromText="141" w:horzAnchor="margin" w:tblpXSpec="center" w:tblpY="-510"/>
        <w:tblW w:w="5000" w:type="pct"/>
        <w:tblLook w:val="01E0" w:firstRow="1" w:lastRow="1" w:firstColumn="1" w:lastColumn="1" w:noHBand="0" w:noVBand="0"/>
      </w:tblPr>
      <w:tblGrid>
        <w:gridCol w:w="3841"/>
        <w:gridCol w:w="2549"/>
        <w:gridCol w:w="3814"/>
      </w:tblGrid>
      <w:tr w:rsidR="007C6337" w:rsidRPr="007C6337" w:rsidTr="007C6337">
        <w:trPr>
          <w:trHeight w:val="2737"/>
        </w:trPr>
        <w:tc>
          <w:tcPr>
            <w:tcW w:w="1882" w:type="pct"/>
            <w:hideMark/>
          </w:tcPr>
          <w:p w:rsidR="00726BE9" w:rsidRDefault="00726BE9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RÉPUBLIQUE DU CAMEROUN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Paix – Travail – Patrie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ET DES INDUSTRIES ANIMALES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CAISSE DE DÉVELOPPEMENT DE L’ÉLEVAGE</w:t>
            </w:r>
          </w:p>
          <w:p w:rsidR="007C6337" w:rsidRPr="007C6337" w:rsidRDefault="007C6337" w:rsidP="007C6337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POUR NORD (CDEN)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DIRECTION ADMINISTRATIVE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SERVICE ADMINISTRATIF ET FINANCIER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BUREAU DES MARCHES 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</w:tc>
        <w:tc>
          <w:tcPr>
            <w:tcW w:w="1249" w:type="pct"/>
          </w:tcPr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5C3DA302" wp14:editId="43A362F6">
                  <wp:extent cx="1304925" cy="1238250"/>
                  <wp:effectExtent l="0" t="0" r="952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726BE9" w:rsidRDefault="00726BE9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REPUBLIC OF CAMEROON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Peace –Work - Fatherland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MINISTRY OF LIVESTOCK, FISHERIES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AND ANIMAL INDUSTRIES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LIVESTOCK DEVELOPMENT FUND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FOR THE NORTH (CDEN)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MANAGEMENT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AND FINANCIAL SERVICE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PUBLIC CONTRACTS OFFICE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8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</w:tc>
      </w:tr>
    </w:tbl>
    <w:p w:rsidR="004A71F4" w:rsidRPr="007C6337" w:rsidRDefault="004A71F4" w:rsidP="007C6337">
      <w:pPr>
        <w:tabs>
          <w:tab w:val="left" w:pos="5585"/>
        </w:tabs>
        <w:rPr>
          <w:rFonts w:ascii="Bookman Old Style" w:eastAsia="Calibri" w:hAnsi="Bookman Old Style" w:cs="Times New Roman"/>
          <w:sz w:val="2"/>
        </w:rPr>
      </w:pPr>
    </w:p>
    <w:p w:rsidR="004A71F4" w:rsidRPr="007C6337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"/>
          <w:szCs w:val="24"/>
          <w:lang w:eastAsia="fr-FR"/>
        </w:rPr>
      </w:pPr>
    </w:p>
    <w:p w:rsidR="004A71F4" w:rsidRPr="007C6337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E02082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COMMUNIQUE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N° </w:t>
      </w:r>
      <w:r w:rsidR="001A5A46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012</w:t>
      </w:r>
      <w:r w:rsidR="00F150CF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/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 /MINEPIA/CDEN/DA</w:t>
      </w:r>
      <w:r w:rsidR="007C633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/SAF/BM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DU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 </w:t>
      </w:r>
      <w:r w:rsidR="001A5A46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25/02/2025</w:t>
      </w:r>
    </w:p>
    <w:p w:rsidR="00B1441A" w:rsidRPr="00B1441A" w:rsidRDefault="004A71F4" w:rsidP="00B1441A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iCs/>
          <w:sz w:val="24"/>
          <w:szCs w:val="24"/>
        </w:rPr>
      </w:pP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Portant publication des résultats de l’Appel d’Offres National </w:t>
      </w:r>
      <w:r w:rsidR="00890F06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Restreint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4F34C6" w:rsidRPr="004F34C6">
        <w:rPr>
          <w:rFonts w:ascii="Arial Narrow" w:eastAsia="Calibri" w:hAnsi="Arial Narrow" w:cs="Times New Roman"/>
          <w:b/>
          <w:sz w:val="24"/>
          <w:szCs w:val="24"/>
        </w:rPr>
        <w:t xml:space="preserve">en procédure d’urgence </w:t>
      </w:r>
      <w:r w:rsidR="004F34C6">
        <w:rPr>
          <w:rFonts w:ascii="Arial Narrow" w:eastAsia="Calibri" w:hAnsi="Arial Narrow" w:cs="Times New Roman"/>
          <w:b/>
          <w:sz w:val="24"/>
          <w:szCs w:val="24"/>
        </w:rPr>
        <w:t xml:space="preserve">                                  </w:t>
      </w:r>
      <w:r w:rsidR="00B1441A" w:rsidRPr="00B1441A">
        <w:rPr>
          <w:rFonts w:ascii="Arial Narrow" w:eastAsia="Calibri" w:hAnsi="Arial Narrow" w:cs="Times New Roman"/>
          <w:b/>
          <w:bCs/>
          <w:iCs/>
          <w:sz w:val="24"/>
          <w:szCs w:val="24"/>
        </w:rPr>
        <w:t>N°00</w:t>
      </w:r>
      <w:r w:rsidR="008E740B">
        <w:rPr>
          <w:rFonts w:ascii="Arial Narrow" w:eastAsia="Calibri" w:hAnsi="Arial Narrow" w:cs="Times New Roman"/>
          <w:b/>
          <w:bCs/>
          <w:iCs/>
          <w:sz w:val="24"/>
          <w:szCs w:val="24"/>
        </w:rPr>
        <w:t>5</w:t>
      </w:r>
      <w:r w:rsidR="00B1441A" w:rsidRPr="00B1441A">
        <w:rPr>
          <w:rFonts w:ascii="Arial Narrow" w:eastAsia="Calibri" w:hAnsi="Arial Narrow" w:cs="Times New Roman"/>
          <w:b/>
          <w:bCs/>
          <w:iCs/>
          <w:sz w:val="24"/>
          <w:szCs w:val="24"/>
        </w:rPr>
        <w:t>/AONR/MINEPIA/CDEN/CIPM/2025 du 1</w:t>
      </w:r>
      <w:r w:rsidR="008E740B">
        <w:rPr>
          <w:rFonts w:ascii="Arial Narrow" w:eastAsia="Calibri" w:hAnsi="Arial Narrow" w:cs="Times New Roman"/>
          <w:b/>
          <w:bCs/>
          <w:iCs/>
          <w:sz w:val="24"/>
          <w:szCs w:val="24"/>
        </w:rPr>
        <w:t>5</w:t>
      </w:r>
      <w:r w:rsidR="00B1441A" w:rsidRPr="00B1441A">
        <w:rPr>
          <w:rFonts w:ascii="Arial Narrow" w:eastAsia="Calibri" w:hAnsi="Arial Narrow" w:cs="Times New Roman"/>
          <w:b/>
          <w:bCs/>
          <w:iCs/>
          <w:sz w:val="24"/>
          <w:szCs w:val="24"/>
        </w:rPr>
        <w:t>/01/2025 pour l’acquisition et la distribution des kits petits ruminants, en trois (03) lots.</w:t>
      </w:r>
    </w:p>
    <w:p w:rsidR="00626B85" w:rsidRPr="00626B85" w:rsidRDefault="00626B85" w:rsidP="00B1441A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iCs/>
          <w:sz w:val="24"/>
          <w:szCs w:val="24"/>
        </w:rPr>
      </w:pPr>
    </w:p>
    <w:p w:rsidR="004F34C6" w:rsidRPr="006E2911" w:rsidRDefault="004F34C6" w:rsidP="004F34C6">
      <w:pPr>
        <w:spacing w:after="0" w:line="240" w:lineRule="auto"/>
        <w:jc w:val="both"/>
        <w:rPr>
          <w:rFonts w:ascii="Arial Narrow" w:eastAsia="Calibri" w:hAnsi="Arial Narrow" w:cs="Times New Roman"/>
          <w:b/>
          <w:sz w:val="4"/>
          <w:szCs w:val="24"/>
        </w:rPr>
      </w:pPr>
    </w:p>
    <w:p w:rsidR="004A71F4" w:rsidRPr="003615CE" w:rsidRDefault="004A71F4" w:rsidP="004F34C6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Le Directeur Administratif de la Caisse de Développement de l’Elevage pour le Nord communique :</w:t>
      </w:r>
    </w:p>
    <w:p w:rsidR="004A71F4" w:rsidRPr="00F150CF" w:rsidRDefault="004A71F4" w:rsidP="004A71F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12"/>
          <w:szCs w:val="24"/>
          <w:lang w:eastAsia="fr-FR"/>
        </w:rPr>
      </w:pPr>
    </w:p>
    <w:p w:rsidR="004A71F4" w:rsidRPr="003615CE" w:rsidRDefault="006E2911" w:rsidP="004A71F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Sont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déclaré</w:t>
      </w:r>
      <w:r w:rsidR="005E68C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F744E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adjudicataire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>d</w:t>
      </w:r>
      <w:r w:rsidR="00DC74D1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B1441A">
        <w:rPr>
          <w:rFonts w:ascii="Arial Narrow" w:eastAsia="Times New Roman" w:hAnsi="Arial Narrow" w:cs="Times New Roman"/>
          <w:sz w:val="24"/>
          <w:szCs w:val="24"/>
          <w:lang w:eastAsia="fr-FR"/>
        </w:rPr>
        <w:t>Lettre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B1441A">
        <w:rPr>
          <w:rFonts w:ascii="Arial Narrow" w:eastAsia="Times New Roman" w:hAnsi="Arial Narrow" w:cs="Times New Roman"/>
          <w:sz w:val="24"/>
          <w:szCs w:val="24"/>
          <w:lang w:eastAsia="fr-FR"/>
        </w:rPr>
        <w:t>-commande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FD2DD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relative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B1441A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à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l’Appel d’Offres suscité, </w:t>
      </w:r>
      <w:r w:rsidR="00F744E6">
        <w:rPr>
          <w:rFonts w:ascii="Arial Narrow" w:eastAsia="Times New Roman" w:hAnsi="Arial Narrow" w:cs="Times New Roman"/>
          <w:sz w:val="24"/>
          <w:szCs w:val="24"/>
          <w:lang w:eastAsia="fr-FR"/>
        </w:rPr>
        <w:t>l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es </w:t>
      </w:r>
      <w:r w:rsidR="00F744E6">
        <w:rPr>
          <w:rFonts w:ascii="Arial Narrow" w:eastAsia="Times New Roman" w:hAnsi="Arial Narrow" w:cs="Times New Roman"/>
          <w:sz w:val="24"/>
          <w:szCs w:val="24"/>
          <w:lang w:eastAsia="fr-FR"/>
        </w:rPr>
        <w:t>entreprise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, ci-après désigné</w:t>
      </w:r>
      <w:r w:rsidR="005E68C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 :</w:t>
      </w:r>
    </w:p>
    <w:p w:rsidR="004A71F4" w:rsidRPr="00F150CF" w:rsidRDefault="004A71F4" w:rsidP="004A71F4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12"/>
          <w:szCs w:val="24"/>
          <w:lang w:eastAsia="fr-FR"/>
        </w:rPr>
      </w:pPr>
    </w:p>
    <w:p w:rsidR="006E2911" w:rsidRPr="003615CE" w:rsidRDefault="006E2911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tbl>
      <w:tblPr>
        <w:tblW w:w="10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2754"/>
        <w:gridCol w:w="2126"/>
        <w:gridCol w:w="1843"/>
        <w:gridCol w:w="1765"/>
        <w:gridCol w:w="1308"/>
      </w:tblGrid>
      <w:tr w:rsidR="006E2911" w:rsidRPr="00682951" w:rsidTr="00392D00">
        <w:trPr>
          <w:trHeight w:val="290"/>
        </w:trPr>
        <w:tc>
          <w:tcPr>
            <w:tcW w:w="785" w:type="dxa"/>
            <w:tcBorders>
              <w:bottom w:val="single" w:sz="4" w:space="0" w:color="auto"/>
            </w:tcBorders>
          </w:tcPr>
          <w:p w:rsidR="006E2911" w:rsidRPr="00682951" w:rsidRDefault="006E2911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N° lot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6E2911" w:rsidRPr="00682951" w:rsidRDefault="006E2911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Désignation du projet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2911" w:rsidRPr="00682951" w:rsidRDefault="006E2911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Entreprises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Localités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18"/>
                <w:lang w:eastAsia="fr-FR"/>
              </w:rPr>
              <w:t>Proposition financière TTC (FCFA)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Délai de livraison</w:t>
            </w:r>
          </w:p>
        </w:tc>
      </w:tr>
      <w:tr w:rsidR="006E2911" w:rsidRPr="00682951" w:rsidTr="00392D00">
        <w:trPr>
          <w:trHeight w:val="40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1" w:rsidRPr="00682951" w:rsidRDefault="006E2911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Acquisition et distribution de </w:t>
            </w:r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148 </w:t>
            </w:r>
            <w:r w:rsidRPr="00B1441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6E2911" w:rsidRPr="007760F8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AFRICAVET SARL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11" w:rsidRPr="007760F8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Djerem</w:t>
            </w:r>
            <w:proofErr w:type="spellEnd"/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, Mayo </w:t>
            </w:r>
            <w:proofErr w:type="spellStart"/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Banyo</w:t>
            </w:r>
            <w:proofErr w:type="spellEnd"/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et Faro et </w:t>
            </w:r>
            <w:proofErr w:type="spellStart"/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Déo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11" w:rsidRPr="007760F8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81 400 000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11" w:rsidRDefault="006E2911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45 jours</w:t>
            </w:r>
          </w:p>
        </w:tc>
      </w:tr>
      <w:tr w:rsidR="006E2911" w:rsidRPr="00682951" w:rsidTr="00392D00">
        <w:trPr>
          <w:trHeight w:val="19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1" w:rsidRPr="007760F8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Acquisition et distribution de </w:t>
            </w:r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130</w:t>
            </w:r>
            <w:r w:rsidRPr="006829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 ADAMAOUA REALTY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Mbéré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11" w:rsidRPr="00682951" w:rsidRDefault="006E2911" w:rsidP="0039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2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71 929 000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</w:tc>
      </w:tr>
      <w:tr w:rsidR="006E2911" w:rsidRPr="00682951" w:rsidTr="00392D00">
        <w:trPr>
          <w:trHeight w:val="28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6829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Acquisition et distribution de </w:t>
            </w:r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163</w:t>
            </w:r>
            <w:r w:rsidRPr="006829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kits petits ruminants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11" w:rsidRPr="007760F8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CONTINENTAL VETERINAIRE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lang w:eastAsia="fr-FR"/>
              </w:rPr>
            </w:pPr>
          </w:p>
          <w:p w:rsidR="006E2911" w:rsidRPr="007760F8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7760F8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Mayo Rey et Vina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11" w:rsidRPr="00B1441A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88 559 041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11" w:rsidRPr="007760F8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6E2911" w:rsidRPr="00682951" w:rsidRDefault="006E2911" w:rsidP="00392D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40 jours</w:t>
            </w:r>
          </w:p>
        </w:tc>
      </w:tr>
    </w:tbl>
    <w:p w:rsidR="00682951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</w:t>
      </w:r>
    </w:p>
    <w:p w:rsidR="001359F0" w:rsidRDefault="001359F0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F744E6">
        <w:rPr>
          <w:rFonts w:ascii="Arial Narrow" w:eastAsia="Times New Roman" w:hAnsi="Arial Narrow" w:cs="Times New Roman"/>
          <w:sz w:val="24"/>
          <w:szCs w:val="24"/>
          <w:lang w:eastAsia="fr-FR"/>
        </w:rPr>
        <w:t>Le</w:t>
      </w:r>
      <w:r w:rsidR="006E2911"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C65F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6E2911" w:rsidRPr="006E2911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Directeurs Généraux des </w:t>
      </w:r>
      <w:r w:rsidR="006E2911" w:rsidRPr="006E2911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ETS ADAMAOUA REALTY, CONTINENTAL VETERINAIRE et AFRICAVET SARL </w:t>
      </w:r>
      <w:r w:rsidR="006E2911" w:rsidRPr="006E2911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sont invités 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à se présenter dès publication du présent communiqué à la Direction Administrative de la CDEN pour l’élaboration 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>d</w:t>
      </w:r>
      <w:r w:rsidR="006E2911">
        <w:rPr>
          <w:rFonts w:ascii="Arial Narrow" w:eastAsia="Times New Roman" w:hAnsi="Arial Narrow" w:cs="Times New Roman"/>
          <w:sz w:val="24"/>
          <w:szCs w:val="24"/>
          <w:lang w:eastAsia="fr-FR"/>
        </w:rPr>
        <w:t>es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4C65F7">
        <w:rPr>
          <w:rFonts w:ascii="Arial Narrow" w:eastAsia="Times New Roman" w:hAnsi="Arial Narrow" w:cs="Times New Roman"/>
          <w:sz w:val="24"/>
          <w:szCs w:val="24"/>
          <w:lang w:eastAsia="fr-FR"/>
        </w:rPr>
        <w:t>lettre</w:t>
      </w:r>
      <w:r w:rsidR="006E2911"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C65F7">
        <w:rPr>
          <w:rFonts w:ascii="Arial Narrow" w:eastAsia="Times New Roman" w:hAnsi="Arial Narrow" w:cs="Times New Roman"/>
          <w:sz w:val="24"/>
          <w:szCs w:val="24"/>
          <w:lang w:eastAsia="fr-FR"/>
        </w:rPr>
        <w:t>-commande</w:t>
      </w:r>
      <w:r w:rsidR="006E2911"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4F34C6">
        <w:rPr>
          <w:rFonts w:ascii="Arial Narrow" w:eastAsia="Times New Roman" w:hAnsi="Arial Narrow" w:cs="Times New Roman"/>
          <w:sz w:val="24"/>
          <w:szCs w:val="24"/>
          <w:lang w:eastAsia="fr-FR"/>
        </w:rPr>
        <w:t>y afférent</w:t>
      </w:r>
      <w:r w:rsidR="00FD2DD0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="006E2911">
        <w:rPr>
          <w:rFonts w:ascii="Arial Narrow" w:eastAsia="Times New Roman" w:hAnsi="Arial Narrow" w:cs="Times New Roman"/>
          <w:sz w:val="24"/>
          <w:szCs w:val="24"/>
          <w:lang w:eastAsia="fr-FR"/>
        </w:rPr>
        <w:t>s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4A71F4" w:rsidRPr="00F150CF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12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 présent communiqué </w:t>
      </w:r>
      <w:r w:rsidRPr="003615CE">
        <w:rPr>
          <w:rFonts w:ascii="Arial Narrow" w:eastAsia="Times New Roman" w:hAnsi="Arial Narrow" w:cs="Arial"/>
          <w:sz w:val="24"/>
          <w:szCs w:val="24"/>
          <w:lang w:eastAsia="fr-FR"/>
        </w:rPr>
        <w:t>sera enregistré et publié partout où besoin sera. /-</w:t>
      </w:r>
    </w:p>
    <w:p w:rsidR="004A71F4" w:rsidRPr="003615CE" w:rsidRDefault="004A71F4" w:rsidP="004A71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                                                                                </w:t>
      </w:r>
      <w:r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Garoua, le </w:t>
      </w:r>
      <w:r w:rsidR="001A5A46">
        <w:rPr>
          <w:rFonts w:ascii="Arial Narrow" w:eastAsia="Times New Roman" w:hAnsi="Arial Narrow" w:cs="Times New Roman"/>
          <w:sz w:val="24"/>
          <w:szCs w:val="24"/>
          <w:lang w:eastAsia="fr-FR"/>
        </w:rPr>
        <w:t>25/02/2025</w:t>
      </w:r>
    </w:p>
    <w:p w:rsidR="004A71F4" w:rsidRPr="003615CE" w:rsidRDefault="004A71F4" w:rsidP="004A71F4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2"/>
          <w:szCs w:val="24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4A71F4" w:rsidRPr="003615CE" w:rsidRDefault="004A71F4" w:rsidP="004A71F4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32"/>
          <w:szCs w:val="32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615CE">
        <w:rPr>
          <w:rFonts w:ascii="Brush Script MT" w:eastAsia="Calibri" w:hAnsi="Brush Script MT" w:cs="Times New Roman"/>
          <w:sz w:val="32"/>
          <w:szCs w:val="32"/>
        </w:rPr>
        <w:t xml:space="preserve">Le Directeur Administratif                                                                               </w:t>
      </w:r>
    </w:p>
    <w:p w:rsidR="004A71F4" w:rsidRDefault="004A71F4" w:rsidP="004A71F4">
      <w:pPr>
        <w:tabs>
          <w:tab w:val="left" w:pos="2066"/>
        </w:tabs>
        <w:spacing w:after="0"/>
        <w:rPr>
          <w:rFonts w:ascii="Bookman Old Style" w:eastAsia="Calibri" w:hAnsi="Bookman Old Style" w:cs="Times New Roman"/>
        </w:rPr>
      </w:pPr>
      <w:r w:rsidRPr="003615CE">
        <w:rPr>
          <w:rFonts w:ascii="Bookman Old Style" w:eastAsia="Calibri" w:hAnsi="Bookman Old Style" w:cs="Times New Roman"/>
        </w:rPr>
        <w:t xml:space="preserve">                                                                                                   Maitre d’Ouvrage</w:t>
      </w:r>
    </w:p>
    <w:p w:rsidR="00890F06" w:rsidRPr="001A5A46" w:rsidRDefault="0034256D" w:rsidP="0034256D">
      <w:pPr>
        <w:tabs>
          <w:tab w:val="left" w:pos="6870"/>
        </w:tabs>
        <w:spacing w:after="0"/>
        <w:rPr>
          <w:rFonts w:ascii="Bookman Old Style" w:eastAsia="Calibri" w:hAnsi="Bookman Old Style" w:cs="Times New Roman"/>
          <w:b/>
        </w:rPr>
      </w:pPr>
      <w:r>
        <w:rPr>
          <w:rFonts w:ascii="Bookman Old Style" w:eastAsia="Calibri" w:hAnsi="Bookman Old Style" w:cs="Times New Roman"/>
        </w:rPr>
        <w:tab/>
      </w:r>
      <w:r w:rsidR="001A5A46" w:rsidRPr="001A5A46">
        <w:rPr>
          <w:rFonts w:ascii="Bookman Old Style" w:eastAsia="Calibri" w:hAnsi="Bookman Old Style" w:cs="Times New Roman"/>
          <w:b/>
        </w:rPr>
        <w:t>(</w:t>
      </w:r>
      <w:proofErr w:type="gramStart"/>
      <w:r w:rsidR="001A5A46" w:rsidRPr="001A5A46">
        <w:rPr>
          <w:rFonts w:ascii="Bookman Old Style" w:eastAsia="Calibri" w:hAnsi="Bookman Old Style" w:cs="Times New Roman"/>
          <w:b/>
        </w:rPr>
        <w:t>é</w:t>
      </w:r>
      <w:proofErr w:type="gramEnd"/>
      <w:r w:rsidR="001A5A46" w:rsidRPr="001A5A46">
        <w:rPr>
          <w:rFonts w:ascii="Bookman Old Style" w:eastAsia="Calibri" w:hAnsi="Bookman Old Style" w:cs="Times New Roman"/>
          <w:b/>
        </w:rPr>
        <w:t>) HAMIDOU SAÏDOU</w:t>
      </w:r>
    </w:p>
    <w:p w:rsidR="00C46515" w:rsidRPr="00801874" w:rsidRDefault="00C46515" w:rsidP="00730205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b/>
          <w:sz w:val="4"/>
          <w:u w:val="single"/>
        </w:rPr>
      </w:pPr>
    </w:p>
    <w:p w:rsidR="00890F06" w:rsidRPr="003615CE" w:rsidRDefault="00890F06" w:rsidP="00890F06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sz w:val="14"/>
        </w:rPr>
      </w:pP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Pr="003615CE">
        <w:rPr>
          <w:rFonts w:ascii="Footlight MT Light" w:eastAsia="Calibri" w:hAnsi="Footlight MT Light" w:cs="Arial"/>
          <w:b/>
        </w:rPr>
        <w:tab/>
      </w:r>
    </w:p>
    <w:p w:rsidR="00890F06" w:rsidRPr="003615CE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MINEPIA/YDE ;</w:t>
      </w:r>
    </w:p>
    <w:p w:rsidR="00890F06" w:rsidRPr="00823759" w:rsidRDefault="00682951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GB"/>
        </w:rPr>
      </w:pPr>
      <w:r>
        <w:rPr>
          <w:rFonts w:ascii="Footlight MT Light" w:eastAsia="Calibri" w:hAnsi="Footlight MT Light" w:cs="Arial"/>
          <w:sz w:val="16"/>
          <w:lang w:val="en-GB"/>
        </w:rPr>
        <w:t xml:space="preserve">GOUV </w:t>
      </w:r>
      <w:r w:rsidR="006E2911">
        <w:rPr>
          <w:rFonts w:ascii="Footlight MT Light" w:eastAsia="Calibri" w:hAnsi="Footlight MT Light" w:cs="Arial"/>
          <w:sz w:val="16"/>
          <w:lang w:val="en-GB"/>
        </w:rPr>
        <w:t>AD</w:t>
      </w:r>
      <w:r w:rsidR="00890F06" w:rsidRPr="00823759">
        <w:rPr>
          <w:rFonts w:ascii="Footlight MT Light" w:eastAsia="Calibri" w:hAnsi="Footlight MT Light" w:cs="Arial"/>
          <w:sz w:val="16"/>
          <w:lang w:val="en-GB"/>
        </w:rPr>
        <w:t>/NO (ATCR);</w:t>
      </w:r>
    </w:p>
    <w:p w:rsidR="00890F06" w:rsidRPr="003615CE" w:rsidRDefault="00682951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>
        <w:rPr>
          <w:rFonts w:ascii="Footlight MT Light" w:eastAsia="Calibri" w:hAnsi="Footlight MT Light" w:cs="Arial"/>
          <w:sz w:val="16"/>
        </w:rPr>
        <w:t xml:space="preserve">DRMAP </w:t>
      </w:r>
      <w:r w:rsidR="006E2911">
        <w:rPr>
          <w:rFonts w:ascii="Footlight MT Light" w:eastAsia="Calibri" w:hAnsi="Footlight MT Light" w:cs="Arial"/>
          <w:sz w:val="16"/>
        </w:rPr>
        <w:t>AD</w:t>
      </w:r>
      <w:r w:rsidR="00890F06">
        <w:rPr>
          <w:rFonts w:ascii="Footlight MT Light" w:eastAsia="Calibri" w:hAnsi="Footlight MT Light" w:cs="Arial"/>
          <w:sz w:val="16"/>
        </w:rPr>
        <w:t>/NO</w:t>
      </w:r>
      <w:r w:rsidR="00890F06" w:rsidRPr="003615CE">
        <w:rPr>
          <w:rFonts w:ascii="Footlight MT Light" w:eastAsia="Calibri" w:hAnsi="Footlight MT Light" w:cs="Arial"/>
          <w:sz w:val="16"/>
        </w:rPr>
        <w:t xml:space="preserve"> ;</w:t>
      </w:r>
      <w:bookmarkStart w:id="2" w:name="_GoBack"/>
      <w:bookmarkEnd w:id="2"/>
    </w:p>
    <w:p w:rsidR="00890F06" w:rsidRPr="003615CE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890F06" w:rsidRPr="00E02082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890F06" w:rsidRPr="00E02082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890F06" w:rsidRPr="002229DA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p w:rsidR="004A71F4" w:rsidRDefault="00890F06" w:rsidP="00F150CF">
      <w:pPr>
        <w:tabs>
          <w:tab w:val="left" w:pos="2066"/>
        </w:tabs>
      </w:pPr>
      <w:r w:rsidRPr="003615CE">
        <w:rPr>
          <w:rFonts w:ascii="Bookman Old Style" w:eastAsia="Calibri" w:hAnsi="Bookman Old Style" w:cs="Times New Roman"/>
        </w:rPr>
        <w:t xml:space="preserve">                           </w:t>
      </w:r>
    </w:p>
    <w:p w:rsidR="00777DC4" w:rsidRDefault="00777DC4"/>
    <w:sectPr w:rsidR="00777DC4" w:rsidSect="00E0208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889"/>
    <w:multiLevelType w:val="hybridMultilevel"/>
    <w:tmpl w:val="9D123DA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F4"/>
    <w:rsid w:val="00026082"/>
    <w:rsid w:val="000437FF"/>
    <w:rsid w:val="000B38F5"/>
    <w:rsid w:val="000E41C2"/>
    <w:rsid w:val="001359F0"/>
    <w:rsid w:val="001635ED"/>
    <w:rsid w:val="00187DDA"/>
    <w:rsid w:val="001A5A46"/>
    <w:rsid w:val="001D04A5"/>
    <w:rsid w:val="001D0820"/>
    <w:rsid w:val="00216398"/>
    <w:rsid w:val="002834E5"/>
    <w:rsid w:val="002C3BB3"/>
    <w:rsid w:val="002D3CA0"/>
    <w:rsid w:val="002D5424"/>
    <w:rsid w:val="002E6D83"/>
    <w:rsid w:val="00340055"/>
    <w:rsid w:val="0034256D"/>
    <w:rsid w:val="00350BCE"/>
    <w:rsid w:val="00360FFA"/>
    <w:rsid w:val="003673CF"/>
    <w:rsid w:val="003B6777"/>
    <w:rsid w:val="003E0FC5"/>
    <w:rsid w:val="003E72B7"/>
    <w:rsid w:val="003E7A3F"/>
    <w:rsid w:val="004012E1"/>
    <w:rsid w:val="00432E90"/>
    <w:rsid w:val="00440B04"/>
    <w:rsid w:val="00447E99"/>
    <w:rsid w:val="0048492B"/>
    <w:rsid w:val="004A71F4"/>
    <w:rsid w:val="004C65F7"/>
    <w:rsid w:val="004C6BBD"/>
    <w:rsid w:val="004E597C"/>
    <w:rsid w:val="004F34C6"/>
    <w:rsid w:val="00504778"/>
    <w:rsid w:val="00561B4A"/>
    <w:rsid w:val="005C79A5"/>
    <w:rsid w:val="005D658F"/>
    <w:rsid w:val="005E68C7"/>
    <w:rsid w:val="005F7DA9"/>
    <w:rsid w:val="00626B85"/>
    <w:rsid w:val="00635CA1"/>
    <w:rsid w:val="006629D0"/>
    <w:rsid w:val="00682951"/>
    <w:rsid w:val="0069108B"/>
    <w:rsid w:val="006B40AA"/>
    <w:rsid w:val="006C7F1B"/>
    <w:rsid w:val="006E2911"/>
    <w:rsid w:val="006F0CE1"/>
    <w:rsid w:val="00702013"/>
    <w:rsid w:val="007215F2"/>
    <w:rsid w:val="00726BE9"/>
    <w:rsid w:val="00730205"/>
    <w:rsid w:val="007535F9"/>
    <w:rsid w:val="0075387F"/>
    <w:rsid w:val="007748FE"/>
    <w:rsid w:val="007760F8"/>
    <w:rsid w:val="00777DC4"/>
    <w:rsid w:val="0078121B"/>
    <w:rsid w:val="00782577"/>
    <w:rsid w:val="007C6337"/>
    <w:rsid w:val="007C7E80"/>
    <w:rsid w:val="007F30DD"/>
    <w:rsid w:val="00801874"/>
    <w:rsid w:val="00810780"/>
    <w:rsid w:val="00823759"/>
    <w:rsid w:val="00836876"/>
    <w:rsid w:val="00842357"/>
    <w:rsid w:val="00890F06"/>
    <w:rsid w:val="008A13C2"/>
    <w:rsid w:val="008E740B"/>
    <w:rsid w:val="008F1925"/>
    <w:rsid w:val="00903396"/>
    <w:rsid w:val="00921212"/>
    <w:rsid w:val="00996106"/>
    <w:rsid w:val="009A3AD2"/>
    <w:rsid w:val="009A55D2"/>
    <w:rsid w:val="009B5F8B"/>
    <w:rsid w:val="009D0FFE"/>
    <w:rsid w:val="009E2455"/>
    <w:rsid w:val="009F17CD"/>
    <w:rsid w:val="00A01FCD"/>
    <w:rsid w:val="00A03EB2"/>
    <w:rsid w:val="00A07157"/>
    <w:rsid w:val="00A1776F"/>
    <w:rsid w:val="00A459E4"/>
    <w:rsid w:val="00A93E99"/>
    <w:rsid w:val="00AE2F54"/>
    <w:rsid w:val="00AF4468"/>
    <w:rsid w:val="00B1441A"/>
    <w:rsid w:val="00BA070D"/>
    <w:rsid w:val="00BA6EF9"/>
    <w:rsid w:val="00BD01D1"/>
    <w:rsid w:val="00C00BCF"/>
    <w:rsid w:val="00C1269A"/>
    <w:rsid w:val="00C168A0"/>
    <w:rsid w:val="00C46515"/>
    <w:rsid w:val="00C76786"/>
    <w:rsid w:val="00CC5F41"/>
    <w:rsid w:val="00CD2600"/>
    <w:rsid w:val="00CD3462"/>
    <w:rsid w:val="00D61337"/>
    <w:rsid w:val="00D83B65"/>
    <w:rsid w:val="00DC74D1"/>
    <w:rsid w:val="00DF1C10"/>
    <w:rsid w:val="00E0148D"/>
    <w:rsid w:val="00E01B3B"/>
    <w:rsid w:val="00E04964"/>
    <w:rsid w:val="00E22487"/>
    <w:rsid w:val="00E842FA"/>
    <w:rsid w:val="00EB15C4"/>
    <w:rsid w:val="00ED35E6"/>
    <w:rsid w:val="00F150CF"/>
    <w:rsid w:val="00F71CD3"/>
    <w:rsid w:val="00F744E6"/>
    <w:rsid w:val="00F824FC"/>
    <w:rsid w:val="00FD2DD0"/>
    <w:rsid w:val="00FE4E96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93F9"/>
  <w15:chartTrackingRefBased/>
  <w15:docId w15:val="{7AD8F481-E7B6-4465-9F82-B006818C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SAF_CDEN</cp:lastModifiedBy>
  <cp:revision>6</cp:revision>
  <cp:lastPrinted>2024-11-25T14:24:00Z</cp:lastPrinted>
  <dcterms:created xsi:type="dcterms:W3CDTF">2025-02-22T14:01:00Z</dcterms:created>
  <dcterms:modified xsi:type="dcterms:W3CDTF">2025-02-24T13:16:00Z</dcterms:modified>
</cp:coreProperties>
</file>